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horzAnchor="margin" w:tblpY="801"/>
        <w:tblW w:w="0" w:type="auto"/>
        <w:tblLook w:val="04A0" w:firstRow="1" w:lastRow="0" w:firstColumn="1" w:lastColumn="0" w:noHBand="0" w:noVBand="1"/>
      </w:tblPr>
      <w:tblGrid>
        <w:gridCol w:w="4979"/>
        <w:gridCol w:w="4979"/>
        <w:gridCol w:w="4981"/>
      </w:tblGrid>
      <w:tr w:rsidR="0020463A" w:rsidRPr="0020463A" w14:paraId="371EC076" w14:textId="77777777" w:rsidTr="00D454B2">
        <w:trPr>
          <w:trHeight w:val="476"/>
        </w:trPr>
        <w:tc>
          <w:tcPr>
            <w:tcW w:w="4979" w:type="dxa"/>
          </w:tcPr>
          <w:p w14:paraId="6FDE099F" w14:textId="4C5C82DE" w:rsidR="0020463A" w:rsidRPr="0020463A" w:rsidRDefault="0020463A" w:rsidP="00D454B2">
            <w:pPr>
              <w:rPr>
                <w:rFonts w:ascii="Times New Roman" w:hAnsi="Times New Roman" w:cs="Times New Roman"/>
                <w:b/>
                <w:bCs/>
              </w:rPr>
            </w:pPr>
            <w:bookmarkStart w:id="0" w:name="_Hlk175230432"/>
            <w:r w:rsidRPr="0020463A">
              <w:rPr>
                <w:rFonts w:ascii="Times New Roman" w:hAnsi="Times New Roman" w:cs="Times New Roman"/>
                <w:b/>
                <w:bCs/>
              </w:rPr>
              <w:t xml:space="preserve">Factors of practicability </w:t>
            </w:r>
          </w:p>
        </w:tc>
        <w:tc>
          <w:tcPr>
            <w:tcW w:w="4979" w:type="dxa"/>
          </w:tcPr>
          <w:p w14:paraId="34240269" w14:textId="7F3A3CCC" w:rsidR="0020463A" w:rsidRPr="0020463A" w:rsidRDefault="0020463A" w:rsidP="00D454B2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  <w:tc>
          <w:tcPr>
            <w:tcW w:w="4981" w:type="dxa"/>
          </w:tcPr>
          <w:p w14:paraId="647D547A" w14:textId="193D80BF" w:rsidR="0020463A" w:rsidRPr="0020463A" w:rsidRDefault="0020463A" w:rsidP="00D454B2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Observations </w:t>
            </w:r>
          </w:p>
        </w:tc>
      </w:tr>
      <w:tr w:rsidR="0020463A" w:rsidRPr="0020463A" w14:paraId="3D5BBFB0" w14:textId="77777777" w:rsidTr="00D454B2">
        <w:trPr>
          <w:trHeight w:val="476"/>
        </w:trPr>
        <w:tc>
          <w:tcPr>
            <w:tcW w:w="4979" w:type="dxa"/>
          </w:tcPr>
          <w:p w14:paraId="31CA372D" w14:textId="68CE961C" w:rsidR="0020463A" w:rsidRPr="0020463A" w:rsidRDefault="0020463A" w:rsidP="00D454B2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 xml:space="preserve">Time Taken </w:t>
            </w:r>
          </w:p>
        </w:tc>
        <w:tc>
          <w:tcPr>
            <w:tcW w:w="4979" w:type="dxa"/>
          </w:tcPr>
          <w:p w14:paraId="03A67285" w14:textId="32EEF77C" w:rsidR="00D454B2" w:rsidRDefault="00D454B2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High:</w:t>
            </w:r>
            <w:r w:rsidR="00B93928">
              <w:rPr>
                <w:rFonts w:ascii="Times New Roman" w:hAnsi="Times New Roman" w:cs="Times New Roman"/>
              </w:rPr>
              <w:t xml:space="preserve"> 4mins 55secs </w:t>
            </w:r>
          </w:p>
          <w:p w14:paraId="19A0351F" w14:textId="155A6647" w:rsidR="00D454B2" w:rsidRDefault="00D454B2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Mid:</w:t>
            </w:r>
            <w:r w:rsidR="008D742C">
              <w:rPr>
                <w:rFonts w:ascii="Times New Roman" w:hAnsi="Times New Roman" w:cs="Times New Roman"/>
              </w:rPr>
              <w:t xml:space="preserve"> </w:t>
            </w:r>
            <w:r w:rsidR="00A952C3">
              <w:rPr>
                <w:rFonts w:ascii="Times New Roman" w:hAnsi="Times New Roman" w:cs="Times New Roman"/>
              </w:rPr>
              <w:t>3mins 36secs</w:t>
            </w:r>
          </w:p>
          <w:p w14:paraId="1D67E141" w14:textId="03E0E955" w:rsidR="00D454B2" w:rsidRDefault="00D454B2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Low:</w:t>
            </w:r>
            <w:r w:rsidR="008559C9">
              <w:rPr>
                <w:rFonts w:ascii="Times New Roman" w:hAnsi="Times New Roman" w:cs="Times New Roman"/>
              </w:rPr>
              <w:t xml:space="preserve"> </w:t>
            </w:r>
            <w:r w:rsidR="00081AA7">
              <w:rPr>
                <w:rFonts w:ascii="Times New Roman" w:hAnsi="Times New Roman" w:cs="Times New Roman"/>
              </w:rPr>
              <w:t xml:space="preserve">2mins 25secs </w:t>
            </w:r>
          </w:p>
          <w:p w14:paraId="6EBB0DBD" w14:textId="77777777" w:rsidR="00D454B2" w:rsidRDefault="00D454B2" w:rsidP="00D454B2">
            <w:pPr>
              <w:rPr>
                <w:rFonts w:ascii="Times New Roman" w:hAnsi="Times New Roman" w:cs="Times New Roman"/>
              </w:rPr>
            </w:pPr>
          </w:p>
          <w:p w14:paraId="55C104EA" w14:textId="792247D1" w:rsidR="00D454B2" w:rsidRDefault="00D454B2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High:</w:t>
            </w:r>
            <w:r w:rsidR="002D7FF6">
              <w:rPr>
                <w:rFonts w:ascii="Times New Roman" w:hAnsi="Times New Roman" w:cs="Times New Roman"/>
              </w:rPr>
              <w:t xml:space="preserve"> 2mins 45secs </w:t>
            </w:r>
          </w:p>
          <w:p w14:paraId="4B785EEF" w14:textId="52E23FB4" w:rsidR="00D454B2" w:rsidRDefault="00D454B2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Mid:</w:t>
            </w:r>
            <w:r w:rsidR="001E72CA">
              <w:rPr>
                <w:rFonts w:ascii="Times New Roman" w:hAnsi="Times New Roman" w:cs="Times New Roman"/>
              </w:rPr>
              <w:t xml:space="preserve"> </w:t>
            </w:r>
            <w:r w:rsidR="00846142">
              <w:rPr>
                <w:rFonts w:ascii="Times New Roman" w:hAnsi="Times New Roman" w:cs="Times New Roman"/>
              </w:rPr>
              <w:t xml:space="preserve">2 mins 7secs </w:t>
            </w:r>
          </w:p>
          <w:p w14:paraId="35B377B0" w14:textId="183EE7B8" w:rsidR="00D454B2" w:rsidRPr="0020463A" w:rsidRDefault="00D454B2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White Low:  </w:t>
            </w:r>
            <w:r w:rsidR="007C044C">
              <w:rPr>
                <w:rFonts w:ascii="Times New Roman" w:hAnsi="Times New Roman" w:cs="Times New Roman"/>
              </w:rPr>
              <w:t>1min 55secs</w:t>
            </w:r>
          </w:p>
        </w:tc>
        <w:tc>
          <w:tcPr>
            <w:tcW w:w="4981" w:type="dxa"/>
          </w:tcPr>
          <w:p w14:paraId="6B1932A9" w14:textId="77777777" w:rsidR="0020463A" w:rsidRDefault="00B93928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Camera appears on reflection and covers fingermark if it gets close enough to focus. </w:t>
            </w:r>
          </w:p>
          <w:p w14:paraId="037C287C" w14:textId="77777777" w:rsidR="00A952C3" w:rsidRDefault="00A952C3" w:rsidP="00D454B2">
            <w:pPr>
              <w:rPr>
                <w:rFonts w:ascii="Times New Roman" w:hAnsi="Times New Roman" w:cs="Times New Roman"/>
              </w:rPr>
            </w:pPr>
          </w:p>
          <w:p w14:paraId="598A66D5" w14:textId="72D75A3D" w:rsidR="00A952C3" w:rsidRDefault="00A952C3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Prints are out of focus in the mirror, camera struggles to capture the reflection. </w:t>
            </w:r>
          </w:p>
          <w:p w14:paraId="21F5634E" w14:textId="77777777" w:rsidR="00B93928" w:rsidRDefault="00B93928" w:rsidP="00D454B2">
            <w:pPr>
              <w:rPr>
                <w:rFonts w:ascii="Times New Roman" w:hAnsi="Times New Roman" w:cs="Times New Roman"/>
              </w:rPr>
            </w:pPr>
          </w:p>
          <w:p w14:paraId="3FEA5BC7" w14:textId="5A39A7CF" w:rsidR="00290FE5" w:rsidRDefault="00290FE5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Flash causes reflections in mirror. </w:t>
            </w:r>
          </w:p>
          <w:p w14:paraId="41037992" w14:textId="05BF4076" w:rsidR="00B93928" w:rsidRPr="0020463A" w:rsidRDefault="00B93928" w:rsidP="00D454B2">
            <w:pPr>
              <w:rPr>
                <w:rFonts w:ascii="Times New Roman" w:hAnsi="Times New Roman" w:cs="Times New Roman"/>
              </w:rPr>
            </w:pPr>
          </w:p>
        </w:tc>
      </w:tr>
      <w:tr w:rsidR="00B93928" w:rsidRPr="0020463A" w14:paraId="1723EF40" w14:textId="77777777" w:rsidTr="00D454B2">
        <w:trPr>
          <w:trHeight w:val="476"/>
        </w:trPr>
        <w:tc>
          <w:tcPr>
            <w:tcW w:w="4979" w:type="dxa"/>
          </w:tcPr>
          <w:p w14:paraId="03D5A120" w14:textId="3266874D" w:rsidR="00B93928" w:rsidRPr="0020463A" w:rsidRDefault="00B93928" w:rsidP="00B93928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One or two hands needed</w:t>
            </w:r>
          </w:p>
        </w:tc>
        <w:tc>
          <w:tcPr>
            <w:tcW w:w="4979" w:type="dxa"/>
          </w:tcPr>
          <w:p w14:paraId="35930877" w14:textId="276B3E1C" w:rsidR="00B93928" w:rsidRPr="0020463A" w:rsidRDefault="00B93928" w:rsidP="00B939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 Hands</w:t>
            </w:r>
          </w:p>
        </w:tc>
        <w:tc>
          <w:tcPr>
            <w:tcW w:w="4981" w:type="dxa"/>
          </w:tcPr>
          <w:p w14:paraId="64B88DC7" w14:textId="583A8516" w:rsidR="00B93928" w:rsidRPr="0020463A" w:rsidRDefault="00B93928" w:rsidP="00B939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One to hold viewing screen the other to focus camera lens</w:t>
            </w:r>
          </w:p>
        </w:tc>
      </w:tr>
      <w:tr w:rsidR="00B93928" w:rsidRPr="0020463A" w14:paraId="59E4A045" w14:textId="77777777" w:rsidTr="00D454B2">
        <w:trPr>
          <w:trHeight w:val="952"/>
        </w:trPr>
        <w:tc>
          <w:tcPr>
            <w:tcW w:w="4979" w:type="dxa"/>
          </w:tcPr>
          <w:p w14:paraId="589E2990" w14:textId="5439C797" w:rsidR="00B93928" w:rsidRPr="0020463A" w:rsidRDefault="00B93928" w:rsidP="00B93928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Use of additional equipment e.g. mirror</w:t>
            </w:r>
          </w:p>
        </w:tc>
        <w:tc>
          <w:tcPr>
            <w:tcW w:w="4979" w:type="dxa"/>
          </w:tcPr>
          <w:p w14:paraId="46AD65CF" w14:textId="12DCC5BD" w:rsidR="00B93928" w:rsidRPr="0020463A" w:rsidRDefault="00B93928" w:rsidP="00B939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Mirro</w:t>
            </w:r>
            <w:r w:rsidR="00C73563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4981" w:type="dxa"/>
          </w:tcPr>
          <w:p w14:paraId="052790A4" w14:textId="48DA92B6" w:rsidR="00B93928" w:rsidRPr="0020463A" w:rsidRDefault="00C73563" w:rsidP="00B939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Able to handhold the mirror along with the device. </w:t>
            </w:r>
          </w:p>
        </w:tc>
      </w:tr>
      <w:tr w:rsidR="00B93928" w:rsidRPr="0020463A" w14:paraId="64C1BD83" w14:textId="77777777" w:rsidTr="00D454B2">
        <w:trPr>
          <w:trHeight w:val="952"/>
        </w:trPr>
        <w:tc>
          <w:tcPr>
            <w:tcW w:w="4979" w:type="dxa"/>
          </w:tcPr>
          <w:p w14:paraId="32E555DA" w14:textId="54648516" w:rsidR="00B93928" w:rsidRPr="0020463A" w:rsidRDefault="00B93928" w:rsidP="00B93928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Lighting needed e.g. flash or torch</w:t>
            </w:r>
          </w:p>
        </w:tc>
        <w:tc>
          <w:tcPr>
            <w:tcW w:w="4979" w:type="dxa"/>
          </w:tcPr>
          <w:p w14:paraId="54EFF2BF" w14:textId="77777777" w:rsidR="00B93928" w:rsidRDefault="00B93928" w:rsidP="00B939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Torch needed</w:t>
            </w:r>
          </w:p>
          <w:p w14:paraId="5DB57BA3" w14:textId="77777777" w:rsidR="00B93928" w:rsidRDefault="00C73563" w:rsidP="00B939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 troch could be used. </w:t>
            </w:r>
          </w:p>
          <w:p w14:paraId="55421F51" w14:textId="77777777" w:rsidR="002D7FF6" w:rsidRDefault="002D7FF6" w:rsidP="00B93928">
            <w:pPr>
              <w:rPr>
                <w:rFonts w:ascii="Times New Roman" w:hAnsi="Times New Roman" w:cs="Times New Roman"/>
              </w:rPr>
            </w:pPr>
          </w:p>
          <w:p w14:paraId="231B5D6B" w14:textId="742E7C77" w:rsidR="002D7FF6" w:rsidRPr="0020463A" w:rsidRDefault="002D7FF6" w:rsidP="00B939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Flash for white prints </w:t>
            </w:r>
          </w:p>
        </w:tc>
        <w:tc>
          <w:tcPr>
            <w:tcW w:w="4981" w:type="dxa"/>
          </w:tcPr>
          <w:p w14:paraId="054B1853" w14:textId="77777777" w:rsidR="00B93928" w:rsidRDefault="00B93928" w:rsidP="00B93928">
            <w:pPr>
              <w:rPr>
                <w:rFonts w:ascii="Times New Roman" w:hAnsi="Times New Roman" w:cs="Times New Roman"/>
              </w:rPr>
            </w:pPr>
            <w:r w:rsidRPr="007660BB">
              <w:rPr>
                <w:rFonts w:ascii="Times New Roman" w:hAnsi="Times New Roman" w:cs="Times New Roman"/>
              </w:rPr>
              <w:t>A torch couldn’t be used due to both hands needed for holding the screen and device.</w:t>
            </w:r>
          </w:p>
          <w:p w14:paraId="22E49B79" w14:textId="77777777" w:rsidR="002D7FF6" w:rsidRDefault="002D7FF6" w:rsidP="00B93928">
            <w:pPr>
              <w:rPr>
                <w:rFonts w:ascii="Times New Roman" w:hAnsi="Times New Roman" w:cs="Times New Roman"/>
              </w:rPr>
            </w:pPr>
          </w:p>
          <w:p w14:paraId="6BDBA7D0" w14:textId="4F2435D9" w:rsidR="00B93928" w:rsidRPr="0020463A" w:rsidRDefault="002D7FF6" w:rsidP="00B93928">
            <w:pPr>
              <w:rPr>
                <w:rFonts w:ascii="Times New Roman" w:hAnsi="Times New Roman" w:cs="Times New Roman"/>
              </w:rPr>
            </w:pPr>
            <w:r w:rsidRPr="002D7FF6">
              <w:rPr>
                <w:rFonts w:ascii="Times New Roman" w:hAnsi="Times New Roman" w:cs="Times New Roman"/>
              </w:rPr>
              <w:t>Flash used for white prints to attempt to achieve diffused reflection which is needed for white prints</w:t>
            </w:r>
          </w:p>
        </w:tc>
      </w:tr>
      <w:tr w:rsidR="00B93928" w:rsidRPr="0020463A" w14:paraId="47605D95" w14:textId="77777777" w:rsidTr="00D454B2">
        <w:trPr>
          <w:trHeight w:val="1429"/>
        </w:trPr>
        <w:tc>
          <w:tcPr>
            <w:tcW w:w="4979" w:type="dxa"/>
          </w:tcPr>
          <w:p w14:paraId="77903A9B" w14:textId="0FEF3FD8" w:rsidR="00B93928" w:rsidRPr="0020463A" w:rsidRDefault="00B93928" w:rsidP="00B93928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Ease of viewing (e.g. attached viewing screen or additional viewing screen)</w:t>
            </w:r>
          </w:p>
        </w:tc>
        <w:tc>
          <w:tcPr>
            <w:tcW w:w="4979" w:type="dxa"/>
          </w:tcPr>
          <w:p w14:paraId="73253B59" w14:textId="2CF0D436" w:rsidR="00B93928" w:rsidRPr="0020463A" w:rsidRDefault="00B93928" w:rsidP="00B939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Screen attached to the fibre optic camera</w:t>
            </w:r>
          </w:p>
        </w:tc>
        <w:tc>
          <w:tcPr>
            <w:tcW w:w="4981" w:type="dxa"/>
          </w:tcPr>
          <w:p w14:paraId="7662CD06" w14:textId="2E09EDF7" w:rsidR="00B93928" w:rsidRPr="0020463A" w:rsidRDefault="00B93928" w:rsidP="00B939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screen and camera are one device </w:t>
            </w:r>
          </w:p>
        </w:tc>
      </w:tr>
      <w:tr w:rsidR="00B93928" w:rsidRPr="0020463A" w14:paraId="40C8400E" w14:textId="77777777" w:rsidTr="00D454B2">
        <w:trPr>
          <w:trHeight w:val="952"/>
        </w:trPr>
        <w:tc>
          <w:tcPr>
            <w:tcW w:w="4979" w:type="dxa"/>
          </w:tcPr>
          <w:p w14:paraId="0A76AE52" w14:textId="12E52301" w:rsidR="00B93928" w:rsidRPr="0020463A" w:rsidRDefault="00B93928" w:rsidP="00B93928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Storage of images (SD card or device storage)</w:t>
            </w:r>
          </w:p>
        </w:tc>
        <w:tc>
          <w:tcPr>
            <w:tcW w:w="4979" w:type="dxa"/>
          </w:tcPr>
          <w:p w14:paraId="060A41CE" w14:textId="4DFAE81C" w:rsidR="00B93928" w:rsidRPr="0020463A" w:rsidRDefault="00B93928" w:rsidP="00B939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Mirco SD card</w:t>
            </w:r>
          </w:p>
        </w:tc>
        <w:tc>
          <w:tcPr>
            <w:tcW w:w="4981" w:type="dxa"/>
          </w:tcPr>
          <w:p w14:paraId="528B3049" w14:textId="14733143" w:rsidR="00B93928" w:rsidRPr="0020463A" w:rsidRDefault="008559C9" w:rsidP="00B93928">
            <w:pPr>
              <w:rPr>
                <w:rFonts w:ascii="Times New Roman" w:hAnsi="Times New Roman" w:cs="Times New Roman"/>
              </w:rPr>
            </w:pPr>
            <w:r w:rsidRPr="008559C9">
              <w:rPr>
                <w:rFonts w:ascii="Times New Roman" w:hAnsi="Times New Roman" w:cs="Times New Roman"/>
              </w:rPr>
              <w:t>Difficult to insert and remove SD card</w:t>
            </w:r>
          </w:p>
        </w:tc>
      </w:tr>
      <w:tr w:rsidR="00B93928" w:rsidRPr="0020463A" w14:paraId="154D1B01" w14:textId="77777777" w:rsidTr="00D454B2">
        <w:trPr>
          <w:trHeight w:val="476"/>
        </w:trPr>
        <w:tc>
          <w:tcPr>
            <w:tcW w:w="4979" w:type="dxa"/>
          </w:tcPr>
          <w:p w14:paraId="2486E7DA" w14:textId="1DA39DDD" w:rsidR="00B93928" w:rsidRPr="0020463A" w:rsidRDefault="00B93928" w:rsidP="00B93928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Successful capture of fingermark</w:t>
            </w:r>
          </w:p>
        </w:tc>
        <w:tc>
          <w:tcPr>
            <w:tcW w:w="4979" w:type="dxa"/>
          </w:tcPr>
          <w:p w14:paraId="452F926B" w14:textId="77777777" w:rsidR="00B93928" w:rsidRDefault="00C73563" w:rsidP="00B939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  <w:p w14:paraId="66796924" w14:textId="6FC26F62" w:rsidR="007C044C" w:rsidRPr="0020463A" w:rsidRDefault="007C044C" w:rsidP="00B939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Low white couldn’t be captured at all. </w:t>
            </w:r>
          </w:p>
        </w:tc>
        <w:tc>
          <w:tcPr>
            <w:tcW w:w="4981" w:type="dxa"/>
          </w:tcPr>
          <w:p w14:paraId="5AC366D7" w14:textId="3A267C3F" w:rsidR="00B93928" w:rsidRPr="0020463A" w:rsidRDefault="00C73563" w:rsidP="00B939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print is captured but it is out of focus due to not being able to get close enough to focal range. </w:t>
            </w:r>
          </w:p>
        </w:tc>
      </w:tr>
      <w:tr w:rsidR="00B93928" w:rsidRPr="0020463A" w14:paraId="786E9406" w14:textId="77777777" w:rsidTr="00D454B2">
        <w:trPr>
          <w:trHeight w:val="488"/>
        </w:trPr>
        <w:tc>
          <w:tcPr>
            <w:tcW w:w="4979" w:type="dxa"/>
          </w:tcPr>
          <w:p w14:paraId="2C24D064" w14:textId="3129C146" w:rsidR="00B93928" w:rsidRPr="0020463A" w:rsidRDefault="00B93928" w:rsidP="00B939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Security of images </w:t>
            </w:r>
          </w:p>
        </w:tc>
        <w:tc>
          <w:tcPr>
            <w:tcW w:w="4979" w:type="dxa"/>
          </w:tcPr>
          <w:p w14:paraId="1B5B47C0" w14:textId="0283A552" w:rsidR="00B93928" w:rsidRPr="0020463A" w:rsidRDefault="00B93928" w:rsidP="00B939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Mirco </w:t>
            </w:r>
            <w:r w:rsidRPr="007660BB">
              <w:rPr>
                <w:rFonts w:ascii="Times New Roman" w:hAnsi="Times New Roman" w:cs="Times New Roman"/>
              </w:rPr>
              <w:t>SD card manual transfer of files into secure locations</w:t>
            </w:r>
          </w:p>
        </w:tc>
        <w:tc>
          <w:tcPr>
            <w:tcW w:w="4981" w:type="dxa"/>
          </w:tcPr>
          <w:p w14:paraId="17DC45CD" w14:textId="0F69FBAE" w:rsidR="00B93928" w:rsidRPr="0020463A" w:rsidRDefault="00B93928" w:rsidP="00B939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Ensure SD card is kept in a secure location at all times and images are transferred to appropriate locations as soon as possible. </w:t>
            </w:r>
          </w:p>
        </w:tc>
      </w:tr>
    </w:tbl>
    <w:bookmarkEnd w:id="0"/>
    <w:p w14:paraId="1C67D9DC" w14:textId="39A045E8" w:rsidR="0020463A" w:rsidRPr="00D454B2" w:rsidRDefault="00DE028B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Teslong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Straight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Situation 1: Behind a door handle</w:t>
      </w:r>
    </w:p>
    <w:p w14:paraId="7E8D3DBD" w14:textId="77777777" w:rsidR="00D454B2" w:rsidRDefault="00D454B2">
      <w:pPr>
        <w:rPr>
          <w:rFonts w:ascii="Times New Roman" w:hAnsi="Times New Roman" w:cs="Times New Roman"/>
        </w:rPr>
      </w:pPr>
    </w:p>
    <w:p w14:paraId="40A3E688" w14:textId="4BD44E96" w:rsidR="00D454B2" w:rsidRDefault="00D454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Camera Setting</w:t>
      </w:r>
      <w:r w:rsidR="004E37E2">
        <w:rPr>
          <w:rFonts w:ascii="Times New Roman" w:hAnsi="Times New Roman" w:cs="Times New Roman"/>
        </w:rPr>
        <w:t xml:space="preserve">s: </w:t>
      </w:r>
      <w:r w:rsidR="00B93928" w:rsidRPr="00B93928">
        <w:rPr>
          <w:rFonts w:ascii="Times New Roman" w:hAnsi="Times New Roman" w:cs="Times New Roman"/>
        </w:rPr>
        <w:t>Default camera settings</w:t>
      </w:r>
      <w:r w:rsidR="00B93928">
        <w:rPr>
          <w:rFonts w:ascii="Times New Roman" w:hAnsi="Times New Roman" w:cs="Times New Roman"/>
        </w:rPr>
        <w:t xml:space="preserve">. </w:t>
      </w:r>
    </w:p>
    <w:p w14:paraId="42B58D0C" w14:textId="77777777" w:rsidR="00D454B2" w:rsidRDefault="00D454B2">
      <w:pPr>
        <w:rPr>
          <w:rFonts w:ascii="Times New Roman" w:hAnsi="Times New Roman" w:cs="Times New Roman"/>
        </w:rPr>
      </w:pPr>
    </w:p>
    <w:p w14:paraId="540ADDAD" w14:textId="5DACD3A4" w:rsidR="00D454B2" w:rsidRPr="00D454B2" w:rsidRDefault="00DE028B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Teslong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Straight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Situation </w:t>
      </w:r>
      <w:r w:rsid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: On top of a fence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79"/>
        <w:gridCol w:w="4979"/>
        <w:gridCol w:w="4981"/>
      </w:tblGrid>
      <w:tr w:rsidR="00D454B2" w:rsidRPr="0020463A" w14:paraId="6718CF5A" w14:textId="77777777" w:rsidTr="00F165AC">
        <w:trPr>
          <w:trHeight w:val="476"/>
        </w:trPr>
        <w:tc>
          <w:tcPr>
            <w:tcW w:w="4979" w:type="dxa"/>
          </w:tcPr>
          <w:p w14:paraId="4BD7F4AA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bookmarkStart w:id="1" w:name="_Hlk175230759"/>
            <w:r w:rsidRPr="0020463A">
              <w:rPr>
                <w:rFonts w:ascii="Times New Roman" w:hAnsi="Times New Roman" w:cs="Times New Roman"/>
                <w:b/>
                <w:bCs/>
              </w:rPr>
              <w:t xml:space="preserve">Factors of practicability </w:t>
            </w:r>
          </w:p>
        </w:tc>
        <w:tc>
          <w:tcPr>
            <w:tcW w:w="4979" w:type="dxa"/>
          </w:tcPr>
          <w:p w14:paraId="36D2066F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  <w:tc>
          <w:tcPr>
            <w:tcW w:w="4981" w:type="dxa"/>
          </w:tcPr>
          <w:p w14:paraId="324DA0A6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Observations </w:t>
            </w:r>
          </w:p>
        </w:tc>
      </w:tr>
      <w:tr w:rsidR="00D454B2" w:rsidRPr="0020463A" w14:paraId="11841E29" w14:textId="77777777" w:rsidTr="00F165AC">
        <w:trPr>
          <w:trHeight w:val="476"/>
        </w:trPr>
        <w:tc>
          <w:tcPr>
            <w:tcW w:w="4979" w:type="dxa"/>
          </w:tcPr>
          <w:p w14:paraId="3DD7A1BD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 xml:space="preserve">Time Taken </w:t>
            </w:r>
          </w:p>
        </w:tc>
        <w:tc>
          <w:tcPr>
            <w:tcW w:w="4979" w:type="dxa"/>
          </w:tcPr>
          <w:p w14:paraId="146494AC" w14:textId="4D484941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High:</w:t>
            </w:r>
            <w:r w:rsidR="007660BB">
              <w:rPr>
                <w:rFonts w:ascii="Times New Roman" w:hAnsi="Times New Roman" w:cs="Times New Roman"/>
              </w:rPr>
              <w:t xml:space="preserve"> 4mins 30secs</w:t>
            </w:r>
          </w:p>
          <w:p w14:paraId="71A8491F" w14:textId="02E4C0A1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Mid:</w:t>
            </w:r>
            <w:r w:rsidR="00D30451">
              <w:rPr>
                <w:rFonts w:ascii="Times New Roman" w:hAnsi="Times New Roman" w:cs="Times New Roman"/>
              </w:rPr>
              <w:t xml:space="preserve"> 2mins </w:t>
            </w:r>
          </w:p>
          <w:p w14:paraId="600A24C5" w14:textId="56B9E96F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Low:</w:t>
            </w:r>
            <w:r w:rsidR="00860932">
              <w:rPr>
                <w:rFonts w:ascii="Times New Roman" w:hAnsi="Times New Roman" w:cs="Times New Roman"/>
              </w:rPr>
              <w:t xml:space="preserve"> </w:t>
            </w:r>
            <w:r w:rsidR="007C675F">
              <w:rPr>
                <w:rFonts w:ascii="Times New Roman" w:hAnsi="Times New Roman" w:cs="Times New Roman"/>
              </w:rPr>
              <w:t xml:space="preserve">4mins 54 secs </w:t>
            </w:r>
          </w:p>
          <w:p w14:paraId="003172CF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</w:p>
          <w:p w14:paraId="040E2F7E" w14:textId="776E8F94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High:</w:t>
            </w:r>
            <w:r w:rsidR="00D66B62">
              <w:rPr>
                <w:rFonts w:ascii="Times New Roman" w:hAnsi="Times New Roman" w:cs="Times New Roman"/>
              </w:rPr>
              <w:t xml:space="preserve"> 6mins 36secs </w:t>
            </w:r>
          </w:p>
          <w:p w14:paraId="2F40A268" w14:textId="3CC85E61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Mid:</w:t>
            </w:r>
            <w:r w:rsidR="009A134F">
              <w:rPr>
                <w:rFonts w:ascii="Times New Roman" w:hAnsi="Times New Roman" w:cs="Times New Roman"/>
              </w:rPr>
              <w:t xml:space="preserve"> 8mins and 38 secs </w:t>
            </w:r>
          </w:p>
          <w:p w14:paraId="5DA34961" w14:textId="3BEE614A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White Low:  </w:t>
            </w:r>
            <w:r w:rsidR="00B20061">
              <w:rPr>
                <w:rFonts w:ascii="Times New Roman" w:hAnsi="Times New Roman" w:cs="Times New Roman"/>
              </w:rPr>
              <w:t xml:space="preserve">6min 5secs </w:t>
            </w:r>
          </w:p>
        </w:tc>
        <w:tc>
          <w:tcPr>
            <w:tcW w:w="4981" w:type="dxa"/>
          </w:tcPr>
          <w:p w14:paraId="5C4300D7" w14:textId="3DA17812" w:rsidR="00D454B2" w:rsidRPr="0020463A" w:rsidRDefault="007660BB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Difficult to focus camera with long fibre optic cable trying to secure it for capture. </w:t>
            </w:r>
          </w:p>
        </w:tc>
      </w:tr>
      <w:tr w:rsidR="00D454B2" w:rsidRPr="0020463A" w14:paraId="3008747E" w14:textId="77777777" w:rsidTr="00F165AC">
        <w:trPr>
          <w:trHeight w:val="476"/>
        </w:trPr>
        <w:tc>
          <w:tcPr>
            <w:tcW w:w="4979" w:type="dxa"/>
          </w:tcPr>
          <w:p w14:paraId="1485CD82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One or two hands needed</w:t>
            </w:r>
          </w:p>
        </w:tc>
        <w:tc>
          <w:tcPr>
            <w:tcW w:w="4979" w:type="dxa"/>
          </w:tcPr>
          <w:p w14:paraId="6C29BA0F" w14:textId="35FA77B6" w:rsidR="00D454B2" w:rsidRPr="0020463A" w:rsidRDefault="007660BB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 Hands</w:t>
            </w:r>
          </w:p>
        </w:tc>
        <w:tc>
          <w:tcPr>
            <w:tcW w:w="4981" w:type="dxa"/>
          </w:tcPr>
          <w:p w14:paraId="17D3B661" w14:textId="2A38BB7A" w:rsidR="00D454B2" w:rsidRPr="0020463A" w:rsidRDefault="007660BB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One to hold viewing screen the other to focus camera lens</w:t>
            </w:r>
          </w:p>
        </w:tc>
      </w:tr>
      <w:tr w:rsidR="00D454B2" w:rsidRPr="0020463A" w14:paraId="76276608" w14:textId="77777777" w:rsidTr="00F165AC">
        <w:trPr>
          <w:trHeight w:val="952"/>
        </w:trPr>
        <w:tc>
          <w:tcPr>
            <w:tcW w:w="4979" w:type="dxa"/>
          </w:tcPr>
          <w:p w14:paraId="4F69C3AA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Use of additional equipment e.g. mirror</w:t>
            </w:r>
          </w:p>
        </w:tc>
        <w:tc>
          <w:tcPr>
            <w:tcW w:w="4979" w:type="dxa"/>
          </w:tcPr>
          <w:p w14:paraId="27842BF3" w14:textId="3875BB22" w:rsidR="00D454B2" w:rsidRPr="0020463A" w:rsidRDefault="007660BB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4981" w:type="dxa"/>
          </w:tcPr>
          <w:p w14:paraId="1496BEEE" w14:textId="18E86201" w:rsidR="00D454B2" w:rsidRPr="0020463A" w:rsidRDefault="007660BB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Was able to capture print from the ground</w:t>
            </w:r>
          </w:p>
        </w:tc>
      </w:tr>
      <w:tr w:rsidR="00D454B2" w:rsidRPr="0020463A" w14:paraId="7BD6D7E5" w14:textId="77777777" w:rsidTr="00F165AC">
        <w:trPr>
          <w:trHeight w:val="952"/>
        </w:trPr>
        <w:tc>
          <w:tcPr>
            <w:tcW w:w="4979" w:type="dxa"/>
          </w:tcPr>
          <w:p w14:paraId="60823C3D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Lighting needed e.g. flash or torch</w:t>
            </w:r>
          </w:p>
        </w:tc>
        <w:tc>
          <w:tcPr>
            <w:tcW w:w="4979" w:type="dxa"/>
          </w:tcPr>
          <w:p w14:paraId="6297A9FF" w14:textId="77777777" w:rsidR="00D454B2" w:rsidRDefault="007660BB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Torch needed</w:t>
            </w:r>
          </w:p>
          <w:p w14:paraId="7F4DC965" w14:textId="6F618189" w:rsidR="00E2224C" w:rsidRPr="0020463A" w:rsidRDefault="00E2224C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Flash used for white prints to attempt to achieve diffused reflection which is needed for white prints</w:t>
            </w:r>
          </w:p>
        </w:tc>
        <w:tc>
          <w:tcPr>
            <w:tcW w:w="4981" w:type="dxa"/>
          </w:tcPr>
          <w:p w14:paraId="63301D76" w14:textId="77777777" w:rsidR="00D454B2" w:rsidRDefault="007660BB" w:rsidP="00F165AC">
            <w:pPr>
              <w:rPr>
                <w:rFonts w:ascii="Times New Roman" w:hAnsi="Times New Roman" w:cs="Times New Roman"/>
              </w:rPr>
            </w:pPr>
            <w:r w:rsidRPr="007660BB">
              <w:rPr>
                <w:rFonts w:ascii="Times New Roman" w:hAnsi="Times New Roman" w:cs="Times New Roman"/>
              </w:rPr>
              <w:t>A torch couldn’t be used due to both hands needed for holding the screen and device.</w:t>
            </w:r>
          </w:p>
          <w:p w14:paraId="663434B4" w14:textId="1ACB9623" w:rsidR="002B7A85" w:rsidRPr="0020463A" w:rsidRDefault="002B7A85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51B72366" w14:textId="77777777" w:rsidTr="00F165AC">
        <w:trPr>
          <w:trHeight w:val="1429"/>
        </w:trPr>
        <w:tc>
          <w:tcPr>
            <w:tcW w:w="4979" w:type="dxa"/>
          </w:tcPr>
          <w:p w14:paraId="7C256BB7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Ease of viewing (e.g. attached viewing screen or additional viewing screen)</w:t>
            </w:r>
          </w:p>
        </w:tc>
        <w:tc>
          <w:tcPr>
            <w:tcW w:w="4979" w:type="dxa"/>
          </w:tcPr>
          <w:p w14:paraId="42A251AD" w14:textId="6222788E" w:rsidR="00D454B2" w:rsidRPr="0020463A" w:rsidRDefault="007660BB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Screen attached to the fibre optic camera</w:t>
            </w:r>
          </w:p>
        </w:tc>
        <w:tc>
          <w:tcPr>
            <w:tcW w:w="4981" w:type="dxa"/>
          </w:tcPr>
          <w:p w14:paraId="68243FF9" w14:textId="513B205F" w:rsidR="00D454B2" w:rsidRPr="0020463A" w:rsidRDefault="007660BB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screen and camera are one device </w:t>
            </w:r>
          </w:p>
        </w:tc>
      </w:tr>
      <w:tr w:rsidR="00D454B2" w:rsidRPr="0020463A" w14:paraId="0FF7EB9A" w14:textId="77777777" w:rsidTr="00F165AC">
        <w:trPr>
          <w:trHeight w:val="952"/>
        </w:trPr>
        <w:tc>
          <w:tcPr>
            <w:tcW w:w="4979" w:type="dxa"/>
          </w:tcPr>
          <w:p w14:paraId="79D5E820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lastRenderedPageBreak/>
              <w:t>Storage of images (SD card or device storage)</w:t>
            </w:r>
          </w:p>
        </w:tc>
        <w:tc>
          <w:tcPr>
            <w:tcW w:w="4979" w:type="dxa"/>
          </w:tcPr>
          <w:p w14:paraId="1E371F4B" w14:textId="642B84D9" w:rsidR="00D454B2" w:rsidRPr="0020463A" w:rsidRDefault="007660BB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Mirco SD card</w:t>
            </w:r>
          </w:p>
        </w:tc>
        <w:tc>
          <w:tcPr>
            <w:tcW w:w="4981" w:type="dxa"/>
          </w:tcPr>
          <w:p w14:paraId="43B849E7" w14:textId="180338EA" w:rsidR="00D454B2" w:rsidRPr="0020463A" w:rsidRDefault="008559C9" w:rsidP="00F165AC">
            <w:pPr>
              <w:rPr>
                <w:rFonts w:ascii="Times New Roman" w:hAnsi="Times New Roman" w:cs="Times New Roman"/>
              </w:rPr>
            </w:pPr>
            <w:r w:rsidRPr="008559C9">
              <w:rPr>
                <w:rFonts w:ascii="Times New Roman" w:hAnsi="Times New Roman" w:cs="Times New Roman"/>
              </w:rPr>
              <w:t>Difficult to insert and remove SD card</w:t>
            </w:r>
          </w:p>
        </w:tc>
      </w:tr>
      <w:tr w:rsidR="00D454B2" w:rsidRPr="0020463A" w14:paraId="2BDB0F95" w14:textId="77777777" w:rsidTr="00F165AC">
        <w:trPr>
          <w:trHeight w:val="476"/>
        </w:trPr>
        <w:tc>
          <w:tcPr>
            <w:tcW w:w="4979" w:type="dxa"/>
          </w:tcPr>
          <w:p w14:paraId="35162DC4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Successful capture of fingermark</w:t>
            </w:r>
          </w:p>
        </w:tc>
        <w:tc>
          <w:tcPr>
            <w:tcW w:w="4979" w:type="dxa"/>
          </w:tcPr>
          <w:p w14:paraId="2EE6823C" w14:textId="63996019" w:rsidR="00D454B2" w:rsidRPr="0020463A" w:rsidRDefault="007660BB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4981" w:type="dxa"/>
          </w:tcPr>
          <w:p w14:paraId="5C1EFCF4" w14:textId="5B6C719C" w:rsidR="00D454B2" w:rsidRPr="0020463A" w:rsidRDefault="007660BB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Print captured clearly, linear scale and label can be captured in image. </w:t>
            </w:r>
          </w:p>
        </w:tc>
      </w:tr>
      <w:tr w:rsidR="00D454B2" w:rsidRPr="0020463A" w14:paraId="489CDABB" w14:textId="77777777" w:rsidTr="00971BB4">
        <w:trPr>
          <w:trHeight w:val="40"/>
        </w:trPr>
        <w:tc>
          <w:tcPr>
            <w:tcW w:w="4979" w:type="dxa"/>
          </w:tcPr>
          <w:p w14:paraId="0DF19309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Security of images </w:t>
            </w:r>
          </w:p>
        </w:tc>
        <w:tc>
          <w:tcPr>
            <w:tcW w:w="4979" w:type="dxa"/>
          </w:tcPr>
          <w:p w14:paraId="07A273D3" w14:textId="3E5B9C40" w:rsidR="00D454B2" w:rsidRPr="0020463A" w:rsidRDefault="007660BB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Mirco </w:t>
            </w:r>
            <w:r w:rsidRPr="007660BB">
              <w:rPr>
                <w:rFonts w:ascii="Times New Roman" w:hAnsi="Times New Roman" w:cs="Times New Roman"/>
              </w:rPr>
              <w:t>SD card manual transfer of files into secure locations</w:t>
            </w:r>
          </w:p>
        </w:tc>
        <w:tc>
          <w:tcPr>
            <w:tcW w:w="4981" w:type="dxa"/>
          </w:tcPr>
          <w:p w14:paraId="7E4217ED" w14:textId="4B7D7B0F" w:rsidR="00D454B2" w:rsidRPr="0020463A" w:rsidRDefault="007660BB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Ensure SD card is kept in a secure location at all times and images are transferred to appropriate locations as soon as possible. </w:t>
            </w:r>
          </w:p>
        </w:tc>
      </w:tr>
      <w:bookmarkEnd w:id="1"/>
    </w:tbl>
    <w:p w14:paraId="01506E8F" w14:textId="77777777" w:rsidR="008467F3" w:rsidRDefault="008467F3">
      <w:pPr>
        <w:rPr>
          <w:rFonts w:ascii="Times New Roman" w:hAnsi="Times New Roman" w:cs="Times New Roman"/>
        </w:rPr>
      </w:pPr>
    </w:p>
    <w:p w14:paraId="00885CBC" w14:textId="53192A31" w:rsidR="00D454B2" w:rsidRDefault="004E37E2">
      <w:pPr>
        <w:rPr>
          <w:rFonts w:ascii="Times New Roman" w:hAnsi="Times New Roman" w:cs="Times New Roman"/>
        </w:rPr>
      </w:pPr>
      <w:r w:rsidRPr="004E37E2">
        <w:rPr>
          <w:rFonts w:ascii="Times New Roman" w:hAnsi="Times New Roman" w:cs="Times New Roman"/>
        </w:rPr>
        <w:t>Camera Settings:</w:t>
      </w:r>
      <w:r w:rsidR="007660BB">
        <w:rPr>
          <w:rFonts w:ascii="Times New Roman" w:hAnsi="Times New Roman" w:cs="Times New Roman"/>
        </w:rPr>
        <w:t xml:space="preserve"> </w:t>
      </w:r>
      <w:bookmarkStart w:id="2" w:name="_Hlk175309920"/>
      <w:r w:rsidR="007660BB">
        <w:rPr>
          <w:rFonts w:ascii="Times New Roman" w:hAnsi="Times New Roman" w:cs="Times New Roman"/>
        </w:rPr>
        <w:t xml:space="preserve">Default camera settings. </w:t>
      </w:r>
      <w:bookmarkEnd w:id="2"/>
    </w:p>
    <w:p w14:paraId="434DD14C" w14:textId="77777777" w:rsidR="00D454B2" w:rsidRDefault="00D454B2">
      <w:pPr>
        <w:rPr>
          <w:rFonts w:ascii="Times New Roman" w:hAnsi="Times New Roman" w:cs="Times New Roman"/>
        </w:rPr>
      </w:pPr>
    </w:p>
    <w:p w14:paraId="4EFC2875" w14:textId="1D21D47B" w:rsidR="00D454B2" w:rsidRDefault="00DE028B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Teslong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Straight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Situation </w:t>
      </w:r>
      <w:r w:rsid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: Outside on a windowsill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79"/>
        <w:gridCol w:w="4979"/>
        <w:gridCol w:w="4981"/>
      </w:tblGrid>
      <w:tr w:rsidR="00D454B2" w:rsidRPr="0020463A" w14:paraId="359BD872" w14:textId="77777777" w:rsidTr="00F165AC">
        <w:trPr>
          <w:trHeight w:val="476"/>
        </w:trPr>
        <w:tc>
          <w:tcPr>
            <w:tcW w:w="4979" w:type="dxa"/>
          </w:tcPr>
          <w:p w14:paraId="0174C82B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Factors of practicability </w:t>
            </w:r>
          </w:p>
        </w:tc>
        <w:tc>
          <w:tcPr>
            <w:tcW w:w="4979" w:type="dxa"/>
          </w:tcPr>
          <w:p w14:paraId="782FCCDE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  <w:tc>
          <w:tcPr>
            <w:tcW w:w="4981" w:type="dxa"/>
          </w:tcPr>
          <w:p w14:paraId="5CD36A24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Observations </w:t>
            </w:r>
          </w:p>
        </w:tc>
      </w:tr>
      <w:tr w:rsidR="00D454B2" w:rsidRPr="0020463A" w14:paraId="5279B82C" w14:textId="77777777" w:rsidTr="00F165AC">
        <w:trPr>
          <w:trHeight w:val="476"/>
        </w:trPr>
        <w:tc>
          <w:tcPr>
            <w:tcW w:w="4979" w:type="dxa"/>
          </w:tcPr>
          <w:p w14:paraId="36CB606F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 xml:space="preserve">Time Taken </w:t>
            </w:r>
          </w:p>
        </w:tc>
        <w:tc>
          <w:tcPr>
            <w:tcW w:w="4979" w:type="dxa"/>
          </w:tcPr>
          <w:p w14:paraId="333F660E" w14:textId="5155ADF3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High:</w:t>
            </w:r>
            <w:r w:rsidR="00EE4F2C">
              <w:rPr>
                <w:rFonts w:ascii="Times New Roman" w:hAnsi="Times New Roman" w:cs="Times New Roman"/>
              </w:rPr>
              <w:t xml:space="preserve"> 4mins 50secs </w:t>
            </w:r>
          </w:p>
          <w:p w14:paraId="223AF7DC" w14:textId="7F163252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Mid:</w:t>
            </w:r>
            <w:r w:rsidR="003F688B">
              <w:rPr>
                <w:rFonts w:ascii="Times New Roman" w:hAnsi="Times New Roman" w:cs="Times New Roman"/>
              </w:rPr>
              <w:t xml:space="preserve"> 1min 38secs </w:t>
            </w:r>
          </w:p>
          <w:p w14:paraId="4B43856B" w14:textId="248C6D8C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Low:</w:t>
            </w:r>
            <w:r w:rsidR="00F00EBA">
              <w:rPr>
                <w:rFonts w:ascii="Times New Roman" w:hAnsi="Times New Roman" w:cs="Times New Roman"/>
              </w:rPr>
              <w:t xml:space="preserve"> </w:t>
            </w:r>
            <w:r w:rsidR="00CC4CD8">
              <w:rPr>
                <w:rFonts w:ascii="Times New Roman" w:hAnsi="Times New Roman" w:cs="Times New Roman"/>
              </w:rPr>
              <w:t xml:space="preserve">1min 25s </w:t>
            </w:r>
          </w:p>
          <w:p w14:paraId="7862332F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</w:p>
          <w:p w14:paraId="6A527FB1" w14:textId="0BF97940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High:</w:t>
            </w:r>
            <w:r w:rsidR="002F0D05">
              <w:rPr>
                <w:rFonts w:ascii="Times New Roman" w:hAnsi="Times New Roman" w:cs="Times New Roman"/>
              </w:rPr>
              <w:t xml:space="preserve"> 1min 19secs </w:t>
            </w:r>
          </w:p>
          <w:p w14:paraId="79F99F9C" w14:textId="56AF2696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Mid:</w:t>
            </w:r>
            <w:r w:rsidR="008E1629">
              <w:rPr>
                <w:rFonts w:ascii="Times New Roman" w:hAnsi="Times New Roman" w:cs="Times New Roman"/>
              </w:rPr>
              <w:t xml:space="preserve"> 1min 15secs </w:t>
            </w:r>
          </w:p>
          <w:p w14:paraId="786D1C9A" w14:textId="4B3F66DC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White Low: </w:t>
            </w:r>
            <w:r w:rsidR="00956420">
              <w:rPr>
                <w:rFonts w:ascii="Times New Roman" w:hAnsi="Times New Roman" w:cs="Times New Roman"/>
              </w:rPr>
              <w:t xml:space="preserve">1min 15secs </w:t>
            </w:r>
          </w:p>
        </w:tc>
        <w:tc>
          <w:tcPr>
            <w:tcW w:w="4981" w:type="dxa"/>
          </w:tcPr>
          <w:p w14:paraId="0CEF46BF" w14:textId="4A228DE6" w:rsidR="00D454B2" w:rsidRPr="0020463A" w:rsidRDefault="003F688B" w:rsidP="00F165AC">
            <w:pPr>
              <w:rPr>
                <w:rFonts w:ascii="Times New Roman" w:hAnsi="Times New Roman" w:cs="Times New Roman"/>
              </w:rPr>
            </w:pPr>
            <w:r w:rsidRPr="003F688B">
              <w:rPr>
                <w:rFonts w:ascii="Times New Roman" w:hAnsi="Times New Roman" w:cs="Times New Roman"/>
              </w:rPr>
              <w:t>1st print took extra time to work out how to successful capture the print.</w:t>
            </w:r>
          </w:p>
        </w:tc>
      </w:tr>
      <w:tr w:rsidR="00971BB4" w:rsidRPr="0020463A" w14:paraId="33921752" w14:textId="77777777" w:rsidTr="00F165AC">
        <w:trPr>
          <w:trHeight w:val="476"/>
        </w:trPr>
        <w:tc>
          <w:tcPr>
            <w:tcW w:w="4979" w:type="dxa"/>
          </w:tcPr>
          <w:p w14:paraId="229B3EF6" w14:textId="77777777" w:rsidR="00971BB4" w:rsidRPr="0020463A" w:rsidRDefault="00971BB4" w:rsidP="00971BB4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One or two hands needed</w:t>
            </w:r>
          </w:p>
        </w:tc>
        <w:tc>
          <w:tcPr>
            <w:tcW w:w="4979" w:type="dxa"/>
          </w:tcPr>
          <w:p w14:paraId="38CB2814" w14:textId="048A7807" w:rsidR="00971BB4" w:rsidRPr="0020463A" w:rsidRDefault="00971BB4" w:rsidP="00971B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 Hands</w:t>
            </w:r>
          </w:p>
        </w:tc>
        <w:tc>
          <w:tcPr>
            <w:tcW w:w="4981" w:type="dxa"/>
          </w:tcPr>
          <w:p w14:paraId="64CD5065" w14:textId="4F2B4DE7" w:rsidR="00971BB4" w:rsidRPr="0020463A" w:rsidRDefault="00971BB4" w:rsidP="00971B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One to hold viewing screen the other to focus camera lens</w:t>
            </w:r>
          </w:p>
        </w:tc>
      </w:tr>
      <w:tr w:rsidR="00971BB4" w:rsidRPr="0020463A" w14:paraId="4D1466DD" w14:textId="77777777" w:rsidTr="00F165AC">
        <w:trPr>
          <w:trHeight w:val="952"/>
        </w:trPr>
        <w:tc>
          <w:tcPr>
            <w:tcW w:w="4979" w:type="dxa"/>
          </w:tcPr>
          <w:p w14:paraId="06957C76" w14:textId="77777777" w:rsidR="00971BB4" w:rsidRPr="0020463A" w:rsidRDefault="00971BB4" w:rsidP="00971BB4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Use of additional equipment e.g. mirror</w:t>
            </w:r>
          </w:p>
        </w:tc>
        <w:tc>
          <w:tcPr>
            <w:tcW w:w="4979" w:type="dxa"/>
          </w:tcPr>
          <w:p w14:paraId="2FD45BE9" w14:textId="4B587AF2" w:rsidR="00971BB4" w:rsidRPr="0020463A" w:rsidRDefault="00971BB4" w:rsidP="00971B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4981" w:type="dxa"/>
          </w:tcPr>
          <w:p w14:paraId="00D6D775" w14:textId="00770CC6" w:rsidR="00971BB4" w:rsidRPr="0020463A" w:rsidRDefault="00971BB4" w:rsidP="00971BB4">
            <w:pPr>
              <w:rPr>
                <w:rFonts w:ascii="Times New Roman" w:hAnsi="Times New Roman" w:cs="Times New Roman"/>
              </w:rPr>
            </w:pPr>
          </w:p>
        </w:tc>
      </w:tr>
      <w:tr w:rsidR="00971BB4" w:rsidRPr="0020463A" w14:paraId="0715F231" w14:textId="77777777" w:rsidTr="00F165AC">
        <w:trPr>
          <w:trHeight w:val="952"/>
        </w:trPr>
        <w:tc>
          <w:tcPr>
            <w:tcW w:w="4979" w:type="dxa"/>
          </w:tcPr>
          <w:p w14:paraId="22BB1171" w14:textId="77777777" w:rsidR="00971BB4" w:rsidRPr="0020463A" w:rsidRDefault="00971BB4" w:rsidP="00971BB4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Lighting needed e.g. flash or torch</w:t>
            </w:r>
          </w:p>
        </w:tc>
        <w:tc>
          <w:tcPr>
            <w:tcW w:w="4979" w:type="dxa"/>
          </w:tcPr>
          <w:p w14:paraId="49AA9053" w14:textId="77777777" w:rsidR="00971BB4" w:rsidRDefault="00971BB4" w:rsidP="00971B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Torch needed</w:t>
            </w:r>
          </w:p>
          <w:p w14:paraId="7BDEDBA3" w14:textId="565677A0" w:rsidR="00EE4F2C" w:rsidRDefault="00EE4F2C" w:rsidP="00971B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Flash used for black prints to gain better lighting. </w:t>
            </w:r>
          </w:p>
          <w:p w14:paraId="7D98E33B" w14:textId="2F6F9AF7" w:rsidR="00971BB4" w:rsidRPr="0020463A" w:rsidRDefault="00971BB4" w:rsidP="00971B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Flash used for white prints to attempt to achieve diffused reflection which is needed for white prints</w:t>
            </w:r>
          </w:p>
        </w:tc>
        <w:tc>
          <w:tcPr>
            <w:tcW w:w="4981" w:type="dxa"/>
          </w:tcPr>
          <w:p w14:paraId="6798D543" w14:textId="77777777" w:rsidR="00971BB4" w:rsidRDefault="00971BB4" w:rsidP="00971BB4">
            <w:pPr>
              <w:rPr>
                <w:rFonts w:ascii="Times New Roman" w:hAnsi="Times New Roman" w:cs="Times New Roman"/>
              </w:rPr>
            </w:pPr>
            <w:r w:rsidRPr="007660BB">
              <w:rPr>
                <w:rFonts w:ascii="Times New Roman" w:hAnsi="Times New Roman" w:cs="Times New Roman"/>
              </w:rPr>
              <w:t>A torch couldn’t be used due to both hands needed for holding the screen and device.</w:t>
            </w:r>
          </w:p>
          <w:p w14:paraId="6D523DB3" w14:textId="77777777" w:rsidR="00971BB4" w:rsidRPr="0020463A" w:rsidRDefault="00971BB4" w:rsidP="00971BB4">
            <w:pPr>
              <w:rPr>
                <w:rFonts w:ascii="Times New Roman" w:hAnsi="Times New Roman" w:cs="Times New Roman"/>
              </w:rPr>
            </w:pPr>
          </w:p>
        </w:tc>
      </w:tr>
      <w:tr w:rsidR="00971BB4" w:rsidRPr="0020463A" w14:paraId="79BE8C9F" w14:textId="77777777" w:rsidTr="00F165AC">
        <w:trPr>
          <w:trHeight w:val="1429"/>
        </w:trPr>
        <w:tc>
          <w:tcPr>
            <w:tcW w:w="4979" w:type="dxa"/>
          </w:tcPr>
          <w:p w14:paraId="6FF90682" w14:textId="77777777" w:rsidR="00971BB4" w:rsidRPr="0020463A" w:rsidRDefault="00971BB4" w:rsidP="00971BB4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lastRenderedPageBreak/>
              <w:t>Ease of viewing (e.g. attached viewing screen or additional viewing screen)</w:t>
            </w:r>
          </w:p>
        </w:tc>
        <w:tc>
          <w:tcPr>
            <w:tcW w:w="4979" w:type="dxa"/>
          </w:tcPr>
          <w:p w14:paraId="3F7B98B8" w14:textId="6D3A5BE1" w:rsidR="00971BB4" w:rsidRPr="0020463A" w:rsidRDefault="00971BB4" w:rsidP="00971B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Screen attached to the fibre optic camera</w:t>
            </w:r>
          </w:p>
        </w:tc>
        <w:tc>
          <w:tcPr>
            <w:tcW w:w="4981" w:type="dxa"/>
          </w:tcPr>
          <w:p w14:paraId="039EAF7A" w14:textId="72E3C032" w:rsidR="00971BB4" w:rsidRPr="0020463A" w:rsidRDefault="00971BB4" w:rsidP="00971B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screen and camera are one device </w:t>
            </w:r>
          </w:p>
        </w:tc>
      </w:tr>
      <w:tr w:rsidR="00971BB4" w:rsidRPr="0020463A" w14:paraId="3DE8FB6F" w14:textId="77777777" w:rsidTr="00F165AC">
        <w:trPr>
          <w:trHeight w:val="952"/>
        </w:trPr>
        <w:tc>
          <w:tcPr>
            <w:tcW w:w="4979" w:type="dxa"/>
          </w:tcPr>
          <w:p w14:paraId="1E259D89" w14:textId="77777777" w:rsidR="00971BB4" w:rsidRPr="0020463A" w:rsidRDefault="00971BB4" w:rsidP="00971BB4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Storage of images (SD card or device storage)</w:t>
            </w:r>
          </w:p>
        </w:tc>
        <w:tc>
          <w:tcPr>
            <w:tcW w:w="4979" w:type="dxa"/>
          </w:tcPr>
          <w:p w14:paraId="2419484B" w14:textId="265128F0" w:rsidR="00971BB4" w:rsidRPr="0020463A" w:rsidRDefault="00971BB4" w:rsidP="00971B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Mirco SD card</w:t>
            </w:r>
          </w:p>
        </w:tc>
        <w:tc>
          <w:tcPr>
            <w:tcW w:w="4981" w:type="dxa"/>
          </w:tcPr>
          <w:p w14:paraId="78F72F92" w14:textId="129C52E3" w:rsidR="00971BB4" w:rsidRPr="0020463A" w:rsidRDefault="00971BB4" w:rsidP="00971BB4">
            <w:pPr>
              <w:rPr>
                <w:rFonts w:ascii="Times New Roman" w:hAnsi="Times New Roman" w:cs="Times New Roman"/>
              </w:rPr>
            </w:pPr>
            <w:r w:rsidRPr="008559C9">
              <w:rPr>
                <w:rFonts w:ascii="Times New Roman" w:hAnsi="Times New Roman" w:cs="Times New Roman"/>
              </w:rPr>
              <w:t>Difficult to insert and remove SD card</w:t>
            </w:r>
          </w:p>
        </w:tc>
      </w:tr>
      <w:tr w:rsidR="00971BB4" w:rsidRPr="0020463A" w14:paraId="5C25BAF1" w14:textId="77777777" w:rsidTr="00F165AC">
        <w:trPr>
          <w:trHeight w:val="476"/>
        </w:trPr>
        <w:tc>
          <w:tcPr>
            <w:tcW w:w="4979" w:type="dxa"/>
          </w:tcPr>
          <w:p w14:paraId="2E02B3DB" w14:textId="77777777" w:rsidR="00971BB4" w:rsidRPr="0020463A" w:rsidRDefault="00971BB4" w:rsidP="00971BB4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Successful capture of fingermark</w:t>
            </w:r>
          </w:p>
        </w:tc>
        <w:tc>
          <w:tcPr>
            <w:tcW w:w="4979" w:type="dxa"/>
          </w:tcPr>
          <w:p w14:paraId="38BAACEE" w14:textId="12247DD3" w:rsidR="00971BB4" w:rsidRPr="0020463A" w:rsidRDefault="00971BB4" w:rsidP="00971B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4981" w:type="dxa"/>
          </w:tcPr>
          <w:p w14:paraId="6C88EE2A" w14:textId="1CFBB357" w:rsidR="00971BB4" w:rsidRPr="0020463A" w:rsidRDefault="00971BB4" w:rsidP="00971B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Print captured clearly, linear scale and label can be captured in image. </w:t>
            </w:r>
          </w:p>
        </w:tc>
      </w:tr>
      <w:tr w:rsidR="00971BB4" w:rsidRPr="0020463A" w14:paraId="451488EE" w14:textId="77777777" w:rsidTr="00F165AC">
        <w:trPr>
          <w:trHeight w:val="488"/>
        </w:trPr>
        <w:tc>
          <w:tcPr>
            <w:tcW w:w="4979" w:type="dxa"/>
          </w:tcPr>
          <w:p w14:paraId="2E8188CB" w14:textId="77777777" w:rsidR="00971BB4" w:rsidRPr="0020463A" w:rsidRDefault="00971BB4" w:rsidP="00971B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Security of images </w:t>
            </w:r>
          </w:p>
        </w:tc>
        <w:tc>
          <w:tcPr>
            <w:tcW w:w="4979" w:type="dxa"/>
          </w:tcPr>
          <w:p w14:paraId="3A699409" w14:textId="7F1BC01B" w:rsidR="00971BB4" w:rsidRPr="0020463A" w:rsidRDefault="00971BB4" w:rsidP="00971B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Mirco </w:t>
            </w:r>
            <w:r w:rsidRPr="007660BB">
              <w:rPr>
                <w:rFonts w:ascii="Times New Roman" w:hAnsi="Times New Roman" w:cs="Times New Roman"/>
              </w:rPr>
              <w:t>SD card manual transfer of files into secure locations</w:t>
            </w:r>
          </w:p>
        </w:tc>
        <w:tc>
          <w:tcPr>
            <w:tcW w:w="4981" w:type="dxa"/>
          </w:tcPr>
          <w:p w14:paraId="7F60F143" w14:textId="66A5D227" w:rsidR="00971BB4" w:rsidRPr="0020463A" w:rsidRDefault="00971BB4" w:rsidP="00971B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Ensure SD card is kept in a secure location at all times and images are transferred to appropriate locations as soon as possible. </w:t>
            </w:r>
          </w:p>
        </w:tc>
      </w:tr>
    </w:tbl>
    <w:p w14:paraId="618F92EB" w14:textId="77777777" w:rsidR="00D454B2" w:rsidRDefault="00D454B2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EF37F56" w14:textId="766E5E35" w:rsidR="00D454B2" w:rsidRPr="004E37E2" w:rsidRDefault="004E37E2" w:rsidP="004E37E2">
      <w:pPr>
        <w:rPr>
          <w:rFonts w:ascii="Times New Roman" w:hAnsi="Times New Roman" w:cs="Times New Roman"/>
          <w:sz w:val="28"/>
          <w:szCs w:val="28"/>
        </w:rPr>
      </w:pPr>
      <w:r w:rsidRPr="004E37E2">
        <w:rPr>
          <w:rFonts w:ascii="Times New Roman" w:hAnsi="Times New Roman" w:cs="Times New Roman"/>
          <w:sz w:val="28"/>
          <w:szCs w:val="28"/>
        </w:rPr>
        <w:t>Camera Settings:</w:t>
      </w:r>
      <w:r w:rsidR="00971BB4">
        <w:t xml:space="preserve"> </w:t>
      </w:r>
      <w:r w:rsidR="00971BB4" w:rsidRPr="00971BB4">
        <w:rPr>
          <w:rFonts w:ascii="Times New Roman" w:hAnsi="Times New Roman" w:cs="Times New Roman"/>
          <w:sz w:val="28"/>
          <w:szCs w:val="28"/>
        </w:rPr>
        <w:t>Default camera settings.</w:t>
      </w:r>
    </w:p>
    <w:p w14:paraId="0178E73A" w14:textId="77777777" w:rsidR="00D454B2" w:rsidRPr="00D454B2" w:rsidRDefault="00D454B2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AA8FE59" w14:textId="0E0C8533" w:rsidR="00D454B2" w:rsidRDefault="00DE028B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Teslong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Straight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Situation </w:t>
      </w:r>
      <w:r w:rsid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4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  <w:r w:rsid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Under a handrail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79"/>
        <w:gridCol w:w="4979"/>
        <w:gridCol w:w="4981"/>
      </w:tblGrid>
      <w:tr w:rsidR="00D454B2" w:rsidRPr="0020463A" w14:paraId="2ABEE3B9" w14:textId="77777777" w:rsidTr="00F165AC">
        <w:trPr>
          <w:trHeight w:val="476"/>
        </w:trPr>
        <w:tc>
          <w:tcPr>
            <w:tcW w:w="4979" w:type="dxa"/>
          </w:tcPr>
          <w:p w14:paraId="3AF3D44E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Factors of practicability </w:t>
            </w:r>
          </w:p>
        </w:tc>
        <w:tc>
          <w:tcPr>
            <w:tcW w:w="4979" w:type="dxa"/>
          </w:tcPr>
          <w:p w14:paraId="37248C74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  <w:tc>
          <w:tcPr>
            <w:tcW w:w="4981" w:type="dxa"/>
          </w:tcPr>
          <w:p w14:paraId="102D08FF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Observations </w:t>
            </w:r>
          </w:p>
        </w:tc>
      </w:tr>
      <w:tr w:rsidR="00D454B2" w:rsidRPr="0020463A" w14:paraId="05548B8C" w14:textId="77777777" w:rsidTr="00F165AC">
        <w:trPr>
          <w:trHeight w:val="476"/>
        </w:trPr>
        <w:tc>
          <w:tcPr>
            <w:tcW w:w="4979" w:type="dxa"/>
          </w:tcPr>
          <w:p w14:paraId="7832F5D0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 xml:space="preserve">Time Taken </w:t>
            </w:r>
          </w:p>
        </w:tc>
        <w:tc>
          <w:tcPr>
            <w:tcW w:w="4979" w:type="dxa"/>
          </w:tcPr>
          <w:p w14:paraId="560D22F3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High:</w:t>
            </w:r>
          </w:p>
          <w:p w14:paraId="51029DD1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Mid:</w:t>
            </w:r>
          </w:p>
          <w:p w14:paraId="6C6D3716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Low:</w:t>
            </w:r>
          </w:p>
          <w:p w14:paraId="34E730DE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</w:p>
          <w:p w14:paraId="244A8174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High:</w:t>
            </w:r>
          </w:p>
          <w:p w14:paraId="5954F995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Mid:</w:t>
            </w:r>
          </w:p>
          <w:p w14:paraId="2BF7BD0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White Low:  </w:t>
            </w:r>
          </w:p>
        </w:tc>
        <w:tc>
          <w:tcPr>
            <w:tcW w:w="4981" w:type="dxa"/>
          </w:tcPr>
          <w:p w14:paraId="5A1C28C2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4678A837" w14:textId="77777777" w:rsidTr="00F165AC">
        <w:trPr>
          <w:trHeight w:val="476"/>
        </w:trPr>
        <w:tc>
          <w:tcPr>
            <w:tcW w:w="4979" w:type="dxa"/>
          </w:tcPr>
          <w:p w14:paraId="177A3102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One or two hands needed</w:t>
            </w:r>
          </w:p>
        </w:tc>
        <w:tc>
          <w:tcPr>
            <w:tcW w:w="4979" w:type="dxa"/>
          </w:tcPr>
          <w:p w14:paraId="45B6E794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14DEE80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49F388B1" w14:textId="77777777" w:rsidTr="00F165AC">
        <w:trPr>
          <w:trHeight w:val="952"/>
        </w:trPr>
        <w:tc>
          <w:tcPr>
            <w:tcW w:w="4979" w:type="dxa"/>
          </w:tcPr>
          <w:p w14:paraId="1DDA24FE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Use of additional equipment e.g. mirror</w:t>
            </w:r>
          </w:p>
        </w:tc>
        <w:tc>
          <w:tcPr>
            <w:tcW w:w="4979" w:type="dxa"/>
          </w:tcPr>
          <w:p w14:paraId="54C9E409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603E1D36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62E03353" w14:textId="77777777" w:rsidTr="00F165AC">
        <w:trPr>
          <w:trHeight w:val="952"/>
        </w:trPr>
        <w:tc>
          <w:tcPr>
            <w:tcW w:w="4979" w:type="dxa"/>
          </w:tcPr>
          <w:p w14:paraId="1ECFD39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lastRenderedPageBreak/>
              <w:t>Lighting needed e.g. flash or torch</w:t>
            </w:r>
          </w:p>
        </w:tc>
        <w:tc>
          <w:tcPr>
            <w:tcW w:w="4979" w:type="dxa"/>
          </w:tcPr>
          <w:p w14:paraId="25F5AAF7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5CAC8E69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321D0DBF" w14:textId="77777777" w:rsidTr="00F165AC">
        <w:trPr>
          <w:trHeight w:val="1429"/>
        </w:trPr>
        <w:tc>
          <w:tcPr>
            <w:tcW w:w="4979" w:type="dxa"/>
          </w:tcPr>
          <w:p w14:paraId="4E1DE78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Ease of viewing (e.g. attached viewing screen or additional viewing screen)</w:t>
            </w:r>
          </w:p>
        </w:tc>
        <w:tc>
          <w:tcPr>
            <w:tcW w:w="4979" w:type="dxa"/>
          </w:tcPr>
          <w:p w14:paraId="6C48AB04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3AD5AB65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7190B4D5" w14:textId="77777777" w:rsidTr="00F165AC">
        <w:trPr>
          <w:trHeight w:val="952"/>
        </w:trPr>
        <w:tc>
          <w:tcPr>
            <w:tcW w:w="4979" w:type="dxa"/>
          </w:tcPr>
          <w:p w14:paraId="1FA519E0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Storage of images (SD card or device storage)</w:t>
            </w:r>
          </w:p>
        </w:tc>
        <w:tc>
          <w:tcPr>
            <w:tcW w:w="4979" w:type="dxa"/>
          </w:tcPr>
          <w:p w14:paraId="1BDE76C7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407F5FF3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65A37E16" w14:textId="77777777" w:rsidTr="00F165AC">
        <w:trPr>
          <w:trHeight w:val="476"/>
        </w:trPr>
        <w:tc>
          <w:tcPr>
            <w:tcW w:w="4979" w:type="dxa"/>
          </w:tcPr>
          <w:p w14:paraId="57763B20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Successful capture of fingermark</w:t>
            </w:r>
          </w:p>
        </w:tc>
        <w:tc>
          <w:tcPr>
            <w:tcW w:w="4979" w:type="dxa"/>
          </w:tcPr>
          <w:p w14:paraId="6DC71C4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0A93DD75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286776AC" w14:textId="77777777" w:rsidTr="00F165AC">
        <w:trPr>
          <w:trHeight w:val="488"/>
        </w:trPr>
        <w:tc>
          <w:tcPr>
            <w:tcW w:w="4979" w:type="dxa"/>
          </w:tcPr>
          <w:p w14:paraId="4C28EEC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Security of images </w:t>
            </w:r>
          </w:p>
        </w:tc>
        <w:tc>
          <w:tcPr>
            <w:tcW w:w="4979" w:type="dxa"/>
          </w:tcPr>
          <w:p w14:paraId="595C370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41B719D9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</w:tbl>
    <w:p w14:paraId="645F66B3" w14:textId="77777777" w:rsidR="00D454B2" w:rsidRDefault="00D454B2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3C8E68C" w14:textId="73F428B4" w:rsidR="00D454B2" w:rsidRPr="004E37E2" w:rsidRDefault="004E37E2" w:rsidP="004E37E2">
      <w:pPr>
        <w:rPr>
          <w:rFonts w:ascii="Times New Roman" w:hAnsi="Times New Roman" w:cs="Times New Roman"/>
          <w:sz w:val="28"/>
          <w:szCs w:val="28"/>
        </w:rPr>
      </w:pPr>
      <w:r w:rsidRPr="004E37E2">
        <w:rPr>
          <w:rFonts w:ascii="Times New Roman" w:hAnsi="Times New Roman" w:cs="Times New Roman"/>
          <w:sz w:val="28"/>
          <w:szCs w:val="28"/>
        </w:rPr>
        <w:t>Camera Settings:</w:t>
      </w:r>
    </w:p>
    <w:p w14:paraId="30F598E1" w14:textId="77777777" w:rsidR="00D454B2" w:rsidRPr="00D454B2" w:rsidRDefault="00D454B2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032811D" w14:textId="77399C2B" w:rsidR="00D454B2" w:rsidRPr="00D454B2" w:rsidRDefault="00DE028B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Teslong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Straight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Situation </w:t>
      </w:r>
      <w:r w:rsid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: Inside an evidence item (Safe)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79"/>
        <w:gridCol w:w="4979"/>
        <w:gridCol w:w="4981"/>
      </w:tblGrid>
      <w:tr w:rsidR="00D454B2" w:rsidRPr="0020463A" w14:paraId="7A038B82" w14:textId="77777777" w:rsidTr="00F165AC">
        <w:trPr>
          <w:trHeight w:val="476"/>
        </w:trPr>
        <w:tc>
          <w:tcPr>
            <w:tcW w:w="4979" w:type="dxa"/>
          </w:tcPr>
          <w:p w14:paraId="58F6CF7F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Factors of practicability </w:t>
            </w:r>
          </w:p>
        </w:tc>
        <w:tc>
          <w:tcPr>
            <w:tcW w:w="4979" w:type="dxa"/>
          </w:tcPr>
          <w:p w14:paraId="0F831A39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  <w:tc>
          <w:tcPr>
            <w:tcW w:w="4981" w:type="dxa"/>
          </w:tcPr>
          <w:p w14:paraId="3391C371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Observations </w:t>
            </w:r>
          </w:p>
        </w:tc>
      </w:tr>
      <w:tr w:rsidR="00D454B2" w:rsidRPr="0020463A" w14:paraId="19803234" w14:textId="77777777" w:rsidTr="00F165AC">
        <w:trPr>
          <w:trHeight w:val="476"/>
        </w:trPr>
        <w:tc>
          <w:tcPr>
            <w:tcW w:w="4979" w:type="dxa"/>
          </w:tcPr>
          <w:p w14:paraId="750BE2AC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 xml:space="preserve">Time Taken </w:t>
            </w:r>
          </w:p>
        </w:tc>
        <w:tc>
          <w:tcPr>
            <w:tcW w:w="4979" w:type="dxa"/>
          </w:tcPr>
          <w:p w14:paraId="6403E8C7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High:</w:t>
            </w:r>
          </w:p>
          <w:p w14:paraId="050603B9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Mid:</w:t>
            </w:r>
          </w:p>
          <w:p w14:paraId="52C9731F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Low:</w:t>
            </w:r>
          </w:p>
          <w:p w14:paraId="15525ED4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</w:p>
          <w:p w14:paraId="140CBA71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High:</w:t>
            </w:r>
          </w:p>
          <w:p w14:paraId="47594935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Mid:</w:t>
            </w:r>
          </w:p>
          <w:p w14:paraId="475A4D05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White Low:  </w:t>
            </w:r>
          </w:p>
        </w:tc>
        <w:tc>
          <w:tcPr>
            <w:tcW w:w="4981" w:type="dxa"/>
          </w:tcPr>
          <w:p w14:paraId="6E499FB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0ADD9456" w14:textId="77777777" w:rsidTr="00F165AC">
        <w:trPr>
          <w:trHeight w:val="476"/>
        </w:trPr>
        <w:tc>
          <w:tcPr>
            <w:tcW w:w="4979" w:type="dxa"/>
          </w:tcPr>
          <w:p w14:paraId="6612B3C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One or two hands needed</w:t>
            </w:r>
          </w:p>
        </w:tc>
        <w:tc>
          <w:tcPr>
            <w:tcW w:w="4979" w:type="dxa"/>
          </w:tcPr>
          <w:p w14:paraId="7686DC29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2EB90410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505F62AB" w14:textId="77777777" w:rsidTr="00F165AC">
        <w:trPr>
          <w:trHeight w:val="952"/>
        </w:trPr>
        <w:tc>
          <w:tcPr>
            <w:tcW w:w="4979" w:type="dxa"/>
          </w:tcPr>
          <w:p w14:paraId="71905565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Use of additional equipment e.g. mirror</w:t>
            </w:r>
          </w:p>
        </w:tc>
        <w:tc>
          <w:tcPr>
            <w:tcW w:w="4979" w:type="dxa"/>
          </w:tcPr>
          <w:p w14:paraId="4928FFB3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44E6412E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01D3B3DF" w14:textId="77777777" w:rsidTr="00F165AC">
        <w:trPr>
          <w:trHeight w:val="952"/>
        </w:trPr>
        <w:tc>
          <w:tcPr>
            <w:tcW w:w="4979" w:type="dxa"/>
          </w:tcPr>
          <w:p w14:paraId="7659159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lastRenderedPageBreak/>
              <w:t>Lighting needed e.g. flash or torch</w:t>
            </w:r>
          </w:p>
        </w:tc>
        <w:tc>
          <w:tcPr>
            <w:tcW w:w="4979" w:type="dxa"/>
          </w:tcPr>
          <w:p w14:paraId="529ED33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3218F09E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64330F30" w14:textId="77777777" w:rsidTr="00F165AC">
        <w:trPr>
          <w:trHeight w:val="1429"/>
        </w:trPr>
        <w:tc>
          <w:tcPr>
            <w:tcW w:w="4979" w:type="dxa"/>
          </w:tcPr>
          <w:p w14:paraId="31A816A7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Ease of viewing (e.g. attached viewing screen or additional viewing screen)</w:t>
            </w:r>
          </w:p>
        </w:tc>
        <w:tc>
          <w:tcPr>
            <w:tcW w:w="4979" w:type="dxa"/>
          </w:tcPr>
          <w:p w14:paraId="1879D7B2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155475AC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584F5150" w14:textId="77777777" w:rsidTr="00F165AC">
        <w:trPr>
          <w:trHeight w:val="952"/>
        </w:trPr>
        <w:tc>
          <w:tcPr>
            <w:tcW w:w="4979" w:type="dxa"/>
          </w:tcPr>
          <w:p w14:paraId="15DA9E20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Storage of images (SD card or device storage)</w:t>
            </w:r>
          </w:p>
        </w:tc>
        <w:tc>
          <w:tcPr>
            <w:tcW w:w="4979" w:type="dxa"/>
          </w:tcPr>
          <w:p w14:paraId="7EF0E47F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7A7AE926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41EE454E" w14:textId="77777777" w:rsidTr="00F165AC">
        <w:trPr>
          <w:trHeight w:val="476"/>
        </w:trPr>
        <w:tc>
          <w:tcPr>
            <w:tcW w:w="4979" w:type="dxa"/>
          </w:tcPr>
          <w:p w14:paraId="75EF434D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Successful capture of fingermark</w:t>
            </w:r>
          </w:p>
        </w:tc>
        <w:tc>
          <w:tcPr>
            <w:tcW w:w="4979" w:type="dxa"/>
          </w:tcPr>
          <w:p w14:paraId="76F5C79F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4DF81945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0DF7DE07" w14:textId="77777777" w:rsidTr="00F165AC">
        <w:trPr>
          <w:trHeight w:val="488"/>
        </w:trPr>
        <w:tc>
          <w:tcPr>
            <w:tcW w:w="4979" w:type="dxa"/>
          </w:tcPr>
          <w:p w14:paraId="6CE5A7FC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Security of images </w:t>
            </w:r>
          </w:p>
        </w:tc>
        <w:tc>
          <w:tcPr>
            <w:tcW w:w="4979" w:type="dxa"/>
          </w:tcPr>
          <w:p w14:paraId="416A68E8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2A475796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</w:tbl>
    <w:p w14:paraId="435C8236" w14:textId="77777777" w:rsidR="00D454B2" w:rsidRDefault="00D454B2">
      <w:pPr>
        <w:rPr>
          <w:rFonts w:ascii="Times New Roman" w:hAnsi="Times New Roman" w:cs="Times New Roman"/>
        </w:rPr>
      </w:pPr>
    </w:p>
    <w:p w14:paraId="0C4A9100" w14:textId="13DCC82C" w:rsidR="004E37E2" w:rsidRDefault="004E37E2">
      <w:pPr>
        <w:rPr>
          <w:rFonts w:ascii="Times New Roman" w:hAnsi="Times New Roman" w:cs="Times New Roman"/>
        </w:rPr>
      </w:pPr>
      <w:r w:rsidRPr="004E37E2">
        <w:rPr>
          <w:rFonts w:ascii="Times New Roman" w:hAnsi="Times New Roman" w:cs="Times New Roman"/>
        </w:rPr>
        <w:t>Camera Settings:</w:t>
      </w:r>
    </w:p>
    <w:p w14:paraId="1EFBBF44" w14:textId="77777777" w:rsidR="004E37E2" w:rsidRPr="0020463A" w:rsidRDefault="004E37E2">
      <w:pPr>
        <w:rPr>
          <w:rFonts w:ascii="Times New Roman" w:hAnsi="Times New Roman" w:cs="Times New Roman"/>
        </w:rPr>
      </w:pPr>
    </w:p>
    <w:sectPr w:rsidR="004E37E2" w:rsidRPr="0020463A" w:rsidSect="0020463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63A"/>
    <w:rsid w:val="00081AA7"/>
    <w:rsid w:val="000B0DD1"/>
    <w:rsid w:val="001E72CA"/>
    <w:rsid w:val="0020463A"/>
    <w:rsid w:val="002568AD"/>
    <w:rsid w:val="00285041"/>
    <w:rsid w:val="00285BBD"/>
    <w:rsid w:val="00290FE5"/>
    <w:rsid w:val="002B7A85"/>
    <w:rsid w:val="002D7FF6"/>
    <w:rsid w:val="002F0D05"/>
    <w:rsid w:val="003F688B"/>
    <w:rsid w:val="004D24CE"/>
    <w:rsid w:val="004E37E2"/>
    <w:rsid w:val="00685CB8"/>
    <w:rsid w:val="007660BB"/>
    <w:rsid w:val="00773305"/>
    <w:rsid w:val="007C044C"/>
    <w:rsid w:val="007C675F"/>
    <w:rsid w:val="00846142"/>
    <w:rsid w:val="008467F3"/>
    <w:rsid w:val="008559C9"/>
    <w:rsid w:val="00860932"/>
    <w:rsid w:val="008D742C"/>
    <w:rsid w:val="008E1629"/>
    <w:rsid w:val="00956420"/>
    <w:rsid w:val="00971BB4"/>
    <w:rsid w:val="009A134F"/>
    <w:rsid w:val="00A05189"/>
    <w:rsid w:val="00A952C3"/>
    <w:rsid w:val="00B20061"/>
    <w:rsid w:val="00B93928"/>
    <w:rsid w:val="00C73563"/>
    <w:rsid w:val="00CC4CD8"/>
    <w:rsid w:val="00D30451"/>
    <w:rsid w:val="00D454B2"/>
    <w:rsid w:val="00D66B62"/>
    <w:rsid w:val="00DE028B"/>
    <w:rsid w:val="00E2224C"/>
    <w:rsid w:val="00EE4F2C"/>
    <w:rsid w:val="00F00EBA"/>
    <w:rsid w:val="00F9306F"/>
    <w:rsid w:val="00FA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7DCFA"/>
  <w15:chartTrackingRefBased/>
  <w15:docId w15:val="{13F2FF80-1EC0-44AC-A1CD-D48E3C3DA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46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46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6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46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46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46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46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46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46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46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46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46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6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46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46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46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46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46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46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46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46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46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46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46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46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46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6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6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46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04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6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Lamack-Taylor</dc:creator>
  <cp:keywords/>
  <dc:description/>
  <cp:lastModifiedBy>Thea Lamack-Taylor</cp:lastModifiedBy>
  <cp:revision>27</cp:revision>
  <dcterms:created xsi:type="dcterms:W3CDTF">2024-08-22T05:00:00Z</dcterms:created>
  <dcterms:modified xsi:type="dcterms:W3CDTF">2024-09-12T05:10:00Z</dcterms:modified>
</cp:coreProperties>
</file>